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Wilbur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Line OR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Bragg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Lips Are Movin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Vines are intended to be performed as turning vines.</w:t>
      </w:r>
    </w:p>
    <w:p>
      <w:pPr/>
      <w:r>
        <w:rPr>
          <w:b w:val="1"/>
          <w:bCs w:val="1"/>
        </w:rPr>
        <w:t xml:space="preserve">This is a two wall dance designed to work with opposing lines, but can be performed without opposing lines.</w:t>
      </w:r>
    </w:p>
    <w:p/>
    <w:p>
      <w:pPr/>
      <w:r>
        <w:rPr>
          <w:b w:val="1"/>
          <w:bCs w:val="1"/>
        </w:rPr>
        <w:t xml:space="preserve">RIGHT 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fan. Right home.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fan. Right home.</w:t>
            </w:r>
          </w:p>
        </w:tc>
      </w:tr>
    </w:tbl>
    <w:p/>
    <w:p>
      <w:pPr/>
      <w:r>
        <w:rPr>
          <w:b w:val="1"/>
          <w:bCs w:val="1"/>
        </w:rPr>
        <w:t xml:space="preserve">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in front of left. Left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home. Left stomp home, no weight change.</w:t>
            </w:r>
          </w:p>
        </w:tc>
      </w:tr>
    </w:tbl>
    <w:p/>
    <w:p>
      <w:pPr/>
      <w:r>
        <w:rPr>
          <w:b w:val="1"/>
          <w:bCs w:val="1"/>
        </w:rPr>
        <w:t xml:space="preserve">LEFT 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fan. Left home.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fan. Left home.</w:t>
            </w:r>
          </w:p>
        </w:tc>
      </w:tr>
    </w:tbl>
    <w:p/>
    <w:p>
      <w:pPr/>
      <w:r>
        <w:rPr>
          <w:b w:val="1"/>
          <w:bCs w:val="1"/>
        </w:rPr>
        <w:t xml:space="preserve">LEFT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in front of right. Right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home. Right stomp home, no weight change.</w:t>
            </w:r>
          </w:p>
        </w:tc>
      </w:tr>
    </w:tbl>
    <w:p/>
    <w:p>
      <w:pPr/>
      <w:r>
        <w:rPr>
          <w:b w:val="1"/>
          <w:bCs w:val="1"/>
        </w:rPr>
        <w:t xml:space="preserve">RIGHT VINE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right. Left step to right, crossing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right. Left brush.</w:t>
            </w:r>
          </w:p>
        </w:tc>
      </w:tr>
    </w:tbl>
    <w:p/>
    <w:p>
      <w:pPr/>
      <w:r>
        <w:rPr>
          <w:b w:val="1"/>
          <w:bCs w:val="1"/>
        </w:rPr>
        <w:t xml:space="preserve">LEFT VINE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left. Right step to left, crossing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left. Right brush.</w:t>
            </w:r>
          </w:p>
        </w:tc>
      </w:tr>
    </w:tbl>
    <w:p/>
    <w:p>
      <w:pPr/>
      <w:r>
        <w:rPr>
          <w:b w:val="1"/>
          <w:bCs w:val="1"/>
        </w:rPr>
        <w:t xml:space="preserve">STEP LOCK STEP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forward. Left slide up to right side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forward. Left chug left knee up while pivoting ½ turn to right on ball of right.</w:t>
            </w:r>
          </w:p>
        </w:tc>
      </w:tr>
    </w:tbl>
    <w:p/>
    <w:p>
      <w:pPr/>
      <w:r>
        <w:rPr>
          <w:b w:val="1"/>
          <w:bCs w:val="1"/>
        </w:rPr>
        <w:t xml:space="preserve">WALK BACK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back. Right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back. Right stomp home.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Bill Bragg | Website: http://www.billandapril.com/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Wilbur - Bill Bragg (USA) - March 2019</dc:title>
  <dc:description/>
  <dc:subject>Line Dance Stepsheet</dc:subject>
  <cp:keywords/>
  <cp:category/>
  <cp:lastModifiedBy/>
  <dcterms:created xsi:type="dcterms:W3CDTF">2024-03-29T09:55:58+00:00</dcterms:created>
  <dcterms:modified xsi:type="dcterms:W3CDTF">2024-03-29T09:55:58+00:00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