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Through 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Christmas Through Your Eyes - Lady A : (Album: On this Winter's Night, Deluxe - Amazon.com)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(3 restarts)</w:t>
      </w:r>
    </w:p>
    <w:p/>
    <w:p>
      <w:pPr/>
      <w:r>
        <w:rPr>
          <w:b w:val="1"/>
          <w:bCs w:val="1"/>
        </w:rPr>
        <w:t xml:space="preserve">S1: Side, cross rock, side together turn 1/4 L, turn 1/2 L turn 1/2 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rock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turn 1/4 left step L fwd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R back, turn 1/2 left step L fwd (option walk fwd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Rock recover, sweep/step, sweep/step, turn 1/4 L sailor step,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Sweep/step L from front to back, sweep/step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sweep/step L behind R, step R to right side, step L to left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p>
      <w:pPr/>
      <w:r>
        <w:rPr>
          <w:b w:val="1"/>
          <w:bCs w:val="1"/>
        </w:rPr>
        <w:t xml:space="preserve">********** Restart here Wall 2, Wall 6 and Wall 9</w:t>
      </w:r>
    </w:p>
    <w:p/>
    <w:p>
      <w:pPr/>
      <w:r>
        <w:rPr>
          <w:b w:val="1"/>
          <w:bCs w:val="1"/>
        </w:rPr>
        <w:t xml:space="preserve">S3: Cross rock, turn 1/4 R step hold, step turn 1/2 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turn 1/4 right step R fwd,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turn 1/2 right step R fwd, step L fwd, hold 3:00</w:t>
            </w:r>
          </w:p>
        </w:tc>
      </w:tr>
    </w:tbl>
    <w:p/>
    <w:p>
      <w:pPr/>
      <w:r>
        <w:rPr>
          <w:b w:val="1"/>
          <w:bCs w:val="1"/>
        </w:rPr>
        <w:t xml:space="preserve">S4: Rock recover, back lock step, turn 1/2 L, hold, turn 1/4 L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 L fwd, hold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to right side, step L beside R 6:00</w:t>
            </w:r>
          </w:p>
        </w:tc>
      </w:tr>
    </w:tbl>
    <w:p/>
    <w:p>
      <w:pPr/>
      <w:r>
        <w:rPr>
          <w:b w:val="1"/>
          <w:bCs w:val="1"/>
        </w:rPr>
        <w:t xml:space="preserve">Contact: jrdancing@bellsouth.net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Through Your Eyes - Judy Rodgers (USA) - December 2020</dc:title>
  <dc:description/>
  <dc:subject>Line Dance Stepsheet</dc:subject>
  <cp:keywords/>
  <cp:category/>
  <cp:lastModifiedBy/>
  <dcterms:created xsi:type="dcterms:W3CDTF">2024-03-29T10:46:24+00:00</dcterms:created>
  <dcterms:modified xsi:type="dcterms:W3CDTF">2024-03-29T10:46:24+00:00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