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My Life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McCreery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My Life - Bon Jovi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 KICKS AND FORWARD WALKS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forward, right, left, right, left</w:t>
            </w:r>
          </w:p>
        </w:tc>
      </w:tr>
    </w:tbl>
    <w:p/>
    <w:p>
      <w:pPr/>
      <w:r>
        <w:rPr>
          <w:b w:val="1"/>
          <w:bCs w:val="1"/>
        </w:rPr>
        <w:t xml:space="preserve">1 ¼ TURN WITH TOE STRUTS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right with a right toe strut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right with a left toe strut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right with right toe strut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strut forward</w:t>
            </w:r>
          </w:p>
        </w:tc>
      </w:tr>
    </w:tbl>
    <w:p/>
    <w:p>
      <w:pPr/>
      <w:r>
        <w:rPr>
          <w:b w:val="1"/>
          <w:bCs w:val="1"/>
        </w:rPr>
        <w:t xml:space="preserve">CROSS ROCK, ¼ TURN SHUFFLE AND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across left,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right, step right to right side, bring left together and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right stepping right forward</w:t>
            </w:r>
          </w:p>
        </w:tc>
      </w:tr>
    </w:tbl>
    <w:p/>
    <w:p>
      <w:pPr/>
      <w:r>
        <w:rPr>
          <w:b w:val="1"/>
          <w:bCs w:val="1"/>
        </w:rPr>
        <w:t xml:space="preserve">½ TURN, ¼ TURN ROCK AND SAILOR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½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Rocking back onto right, turn ¼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shuffle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shuffle with right foot</w:t>
            </w:r>
          </w:p>
        </w:tc>
      </w:tr>
    </w:tbl>
    <w:p/>
    <w:p>
      <w:pPr/>
      <w:r>
        <w:rPr>
          <w:b w:val="1"/>
          <w:bCs w:val="1"/>
        </w:rPr>
        <w:t xml:space="preserve">KICKS WITH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turn to right</w:t>
            </w:r>
          </w:p>
        </w:tc>
      </w:tr>
    </w:tbl>
    <w:p/>
    <w:p>
      <w:pPr/>
      <w:r>
        <w:rPr>
          <w:b w:val="1"/>
          <w:bCs w:val="1"/>
        </w:rPr>
        <w:t xml:space="preserve">SHOULDER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right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left shoulder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My Life - Peter McCreery (UK)</dc:title>
  <dc:description/>
  <dc:subject>Line Dance Stepsheet</dc:subject>
  <cp:keywords/>
  <cp:category/>
  <cp:lastModifiedBy/>
  <dcterms:created xsi:type="dcterms:W3CDTF">2024-03-29T11:00:37+00:00</dcterms:created>
  <dcterms:modified xsi:type="dcterms:W3CDTF">2024-03-29T11:00:37+00:00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